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Pr="00C20AC3" w:rsidRDefault="00CF05B2" w:rsidP="00D539DC">
      <w:pPr>
        <w:pStyle w:val="1"/>
        <w:tabs>
          <w:tab w:val="center" w:pos="2150"/>
        </w:tabs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539DC">
        <w:rPr>
          <w:lang w:val="uk-UA"/>
        </w:rPr>
        <w:tab/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Default="007E5743" w:rsidP="007035A8">
      <w:pPr>
        <w:tabs>
          <w:tab w:val="left" w:pos="2985"/>
        </w:tabs>
        <w:spacing w:line="360" w:lineRule="auto"/>
        <w:rPr>
          <w:bCs/>
          <w:lang w:val="uk-UA"/>
        </w:rPr>
      </w:pPr>
      <w:r w:rsidRPr="007E5743">
        <w:rPr>
          <w:bCs/>
          <w:sz w:val="28"/>
          <w:szCs w:val="28"/>
          <w:lang w:val="uk-UA"/>
        </w:rPr>
        <w:t xml:space="preserve">від </w:t>
      </w:r>
      <w:r w:rsidR="00D539DC">
        <w:rPr>
          <w:bCs/>
          <w:sz w:val="28"/>
          <w:szCs w:val="28"/>
          <w:lang w:val="uk-UA"/>
        </w:rPr>
        <w:t xml:space="preserve">  </w:t>
      </w:r>
      <w:r w:rsidR="002F3537">
        <w:rPr>
          <w:bCs/>
          <w:sz w:val="28"/>
          <w:szCs w:val="28"/>
          <w:lang w:val="uk-UA"/>
        </w:rPr>
        <w:t>28.05.2025</w:t>
      </w:r>
      <w:r w:rsidR="00D539DC">
        <w:rPr>
          <w:bCs/>
          <w:sz w:val="28"/>
          <w:szCs w:val="28"/>
          <w:lang w:val="uk-UA"/>
        </w:rPr>
        <w:t xml:space="preserve">         </w:t>
      </w:r>
      <w:r w:rsidR="007035A8">
        <w:rPr>
          <w:bCs/>
          <w:sz w:val="28"/>
          <w:szCs w:val="20"/>
          <w:lang w:val="uk-UA"/>
        </w:rPr>
        <w:t>№</w:t>
      </w:r>
      <w:r w:rsidR="002F3537">
        <w:rPr>
          <w:bCs/>
          <w:sz w:val="28"/>
          <w:szCs w:val="20"/>
          <w:lang w:val="uk-UA"/>
        </w:rPr>
        <w:t xml:space="preserve"> 194</w:t>
      </w: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1D541A" w:rsidRDefault="008931CB" w:rsidP="00C20A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D541A">
        <w:rPr>
          <w:sz w:val="28"/>
          <w:szCs w:val="28"/>
          <w:lang w:val="uk-UA"/>
        </w:rPr>
        <w:t>затвердження нового складу</w:t>
      </w:r>
      <w:r w:rsidR="00C20AC3">
        <w:rPr>
          <w:sz w:val="28"/>
          <w:szCs w:val="28"/>
          <w:lang w:val="uk-UA"/>
        </w:rPr>
        <w:t xml:space="preserve"> </w:t>
      </w:r>
    </w:p>
    <w:p w:rsidR="001D541A" w:rsidRDefault="00C20AC3" w:rsidP="00C20A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</w:t>
      </w:r>
      <w:proofErr w:type="spellStart"/>
      <w:r>
        <w:rPr>
          <w:sz w:val="28"/>
          <w:szCs w:val="28"/>
          <w:lang w:val="uk-UA"/>
        </w:rPr>
        <w:t>безбар’єрності</w:t>
      </w:r>
      <w:proofErr w:type="spellEnd"/>
      <w:r w:rsidR="001D541A">
        <w:rPr>
          <w:sz w:val="28"/>
          <w:szCs w:val="28"/>
          <w:lang w:val="uk-UA"/>
        </w:rPr>
        <w:t xml:space="preserve"> </w:t>
      </w:r>
      <w:proofErr w:type="spellStart"/>
      <w:r w:rsidR="00FA6E75">
        <w:rPr>
          <w:sz w:val="28"/>
          <w:szCs w:val="28"/>
          <w:lang w:val="uk-UA"/>
        </w:rPr>
        <w:t>Малинської</w:t>
      </w:r>
      <w:proofErr w:type="spellEnd"/>
      <w:r w:rsidR="00FA6E75">
        <w:rPr>
          <w:sz w:val="28"/>
          <w:szCs w:val="28"/>
          <w:lang w:val="uk-UA"/>
        </w:rPr>
        <w:t xml:space="preserve"> </w:t>
      </w:r>
    </w:p>
    <w:p w:rsidR="00FA6E75" w:rsidRDefault="00FA6E75" w:rsidP="00C20AC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територіальної громади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651CDE" w:rsidP="00FA6E75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К</w:t>
      </w:r>
      <w:r w:rsidRPr="00C20AC3">
        <w:rPr>
          <w:sz w:val="28"/>
          <w:szCs w:val="28"/>
          <w:shd w:val="clear" w:color="auto" w:fill="FFFFFF"/>
          <w:lang w:val="uk-UA"/>
        </w:rPr>
        <w:t>еруючись статтями 40, 59 Закону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в</w:t>
      </w:r>
      <w:r w:rsidR="00C20AC3" w:rsidRPr="00C20AC3">
        <w:rPr>
          <w:sz w:val="28"/>
          <w:szCs w:val="28"/>
          <w:shd w:val="clear" w:color="auto" w:fill="FFFFFF"/>
          <w:lang w:val="uk-UA"/>
        </w:rPr>
        <w:t xml:space="preserve">раховуючи розпорядження Кабінету </w:t>
      </w:r>
      <w:r w:rsidR="00FA6E75">
        <w:rPr>
          <w:sz w:val="28"/>
          <w:szCs w:val="28"/>
          <w:shd w:val="clear" w:color="auto" w:fill="FFFFFF"/>
          <w:lang w:val="uk-UA"/>
        </w:rPr>
        <w:t>М</w:t>
      </w:r>
      <w:r w:rsidR="00C20AC3" w:rsidRPr="00C20AC3">
        <w:rPr>
          <w:sz w:val="28"/>
          <w:szCs w:val="28"/>
          <w:shd w:val="clear" w:color="auto" w:fill="FFFFFF"/>
          <w:lang w:val="uk-UA"/>
        </w:rPr>
        <w:t>іністрів України від 14 квітня 2021 року № 366-р «Про схвалення Національної стратегії із створення</w:t>
      </w:r>
      <w:r w:rsidR="00C20AC3" w:rsidRPr="00DC0CAF">
        <w:rPr>
          <w:sz w:val="28"/>
          <w:szCs w:val="28"/>
          <w:shd w:val="clear" w:color="auto" w:fill="FFFFFF"/>
        </w:rPr>
        <w:t> </w:t>
      </w:r>
      <w:proofErr w:type="spellStart"/>
      <w:r w:rsidR="00C20AC3" w:rsidRPr="00C20AC3">
        <w:rPr>
          <w:sz w:val="28"/>
          <w:szCs w:val="28"/>
          <w:shd w:val="clear" w:color="auto" w:fill="FFFFFF"/>
          <w:lang w:val="uk-UA"/>
        </w:rPr>
        <w:t>безбар'єрного</w:t>
      </w:r>
      <w:proofErr w:type="spellEnd"/>
      <w:r w:rsidR="00C20AC3" w:rsidRPr="00C20AC3">
        <w:rPr>
          <w:sz w:val="28"/>
          <w:szCs w:val="28"/>
          <w:shd w:val="clear" w:color="auto" w:fill="FFFFFF"/>
          <w:lang w:val="uk-UA"/>
        </w:rPr>
        <w:t xml:space="preserve"> простору в Україні на період 2030 року»,</w:t>
      </w:r>
      <w:r w:rsidR="00FA6E75">
        <w:rPr>
          <w:sz w:val="28"/>
          <w:szCs w:val="28"/>
          <w:shd w:val="clear" w:color="auto" w:fill="FFFFFF"/>
          <w:lang w:val="uk-UA"/>
        </w:rPr>
        <w:t xml:space="preserve"> доручення заступника начальника Житомирської обласної військової адміністрації </w:t>
      </w:r>
      <w:proofErr w:type="spellStart"/>
      <w:r w:rsidR="00FA6E75">
        <w:rPr>
          <w:sz w:val="28"/>
          <w:szCs w:val="28"/>
          <w:shd w:val="clear" w:color="auto" w:fill="FFFFFF"/>
          <w:lang w:val="uk-UA"/>
        </w:rPr>
        <w:t>В.Градівського</w:t>
      </w:r>
      <w:proofErr w:type="spellEnd"/>
      <w:r w:rsidR="00FA6E75">
        <w:rPr>
          <w:sz w:val="28"/>
          <w:szCs w:val="28"/>
          <w:shd w:val="clear" w:color="auto" w:fill="FFFFFF"/>
          <w:lang w:val="uk-UA"/>
        </w:rPr>
        <w:t xml:space="preserve"> від 03.04.2024 №2232/2-24/36, розпорядження начальника Коростенської районної державної адміністрації Житомирської області (Коростенської районної військової адміністрації Житомир</w:t>
      </w:r>
      <w:r w:rsidR="00960B0F">
        <w:rPr>
          <w:sz w:val="28"/>
          <w:szCs w:val="28"/>
          <w:shd w:val="clear" w:color="auto" w:fill="FFFFFF"/>
          <w:lang w:val="uk-UA"/>
        </w:rPr>
        <w:t xml:space="preserve">ської області) від 25.03.2024 </w:t>
      </w:r>
      <w:r w:rsidR="00FA6E75">
        <w:rPr>
          <w:sz w:val="28"/>
          <w:szCs w:val="28"/>
          <w:shd w:val="clear" w:color="auto" w:fill="FFFFFF"/>
          <w:lang w:val="uk-UA"/>
        </w:rPr>
        <w:t>№65</w:t>
      </w:r>
      <w:r>
        <w:rPr>
          <w:sz w:val="28"/>
          <w:szCs w:val="28"/>
          <w:shd w:val="clear" w:color="auto" w:fill="FFFFFF"/>
          <w:lang w:val="uk-UA"/>
        </w:rPr>
        <w:t>,</w:t>
      </w:r>
      <w:r w:rsidR="00C20AC3" w:rsidRPr="00C20AC3">
        <w:rPr>
          <w:sz w:val="28"/>
          <w:szCs w:val="28"/>
          <w:shd w:val="clear" w:color="auto" w:fill="FFFFFF"/>
          <w:lang w:val="uk-UA"/>
        </w:rPr>
        <w:t xml:space="preserve"> з метою ефективного забезпечення безперешкодного середовища для всіх груп населення, в тому числі осіб з інвалідністю та інших категорій </w:t>
      </w:r>
      <w:proofErr w:type="spellStart"/>
      <w:r w:rsidR="00C20AC3" w:rsidRPr="00C20AC3">
        <w:rPr>
          <w:sz w:val="28"/>
          <w:szCs w:val="28"/>
          <w:shd w:val="clear" w:color="auto" w:fill="FFFFFF"/>
          <w:lang w:val="uk-UA"/>
        </w:rPr>
        <w:t>маломобільних</w:t>
      </w:r>
      <w:proofErr w:type="spellEnd"/>
      <w:r w:rsidR="00C20AC3" w:rsidRPr="00C20AC3">
        <w:rPr>
          <w:sz w:val="28"/>
          <w:szCs w:val="28"/>
          <w:shd w:val="clear" w:color="auto" w:fill="FFFFFF"/>
          <w:lang w:val="uk-UA"/>
        </w:rPr>
        <w:t xml:space="preserve"> груп населення на території </w:t>
      </w:r>
      <w:proofErr w:type="spellStart"/>
      <w:r w:rsidR="00FA6E75">
        <w:rPr>
          <w:sz w:val="28"/>
          <w:szCs w:val="28"/>
          <w:shd w:val="clear" w:color="auto" w:fill="FFFFFF"/>
          <w:lang w:val="uk-UA"/>
        </w:rPr>
        <w:t>Малинської</w:t>
      </w:r>
      <w:proofErr w:type="spellEnd"/>
      <w:r w:rsidR="00C20AC3" w:rsidRPr="00C20AC3">
        <w:rPr>
          <w:sz w:val="28"/>
          <w:szCs w:val="28"/>
          <w:shd w:val="clear" w:color="auto" w:fill="FFFFFF"/>
          <w:lang w:val="uk-UA"/>
        </w:rPr>
        <w:t xml:space="preserve"> міської територіальної громади</w:t>
      </w:r>
      <w:r w:rsidR="00BF3343" w:rsidRPr="00BF3343">
        <w:rPr>
          <w:sz w:val="28"/>
          <w:szCs w:val="28"/>
          <w:shd w:val="clear" w:color="auto" w:fill="FFFFFF"/>
          <w:lang w:val="uk-UA"/>
        </w:rPr>
        <w:t xml:space="preserve"> </w:t>
      </w:r>
      <w:r w:rsidR="00BF3343">
        <w:rPr>
          <w:sz w:val="28"/>
          <w:szCs w:val="28"/>
          <w:shd w:val="clear" w:color="auto" w:fill="FFFFFF"/>
          <w:lang w:val="uk-UA"/>
        </w:rPr>
        <w:t xml:space="preserve">та у зв’язку з кадровими змінами, </w:t>
      </w:r>
      <w:r w:rsidR="00A96B63">
        <w:rPr>
          <w:sz w:val="28"/>
          <w:szCs w:val="28"/>
          <w:lang w:val="uk-UA"/>
        </w:rPr>
        <w:t xml:space="preserve">виконавчий комітет міської ради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ВИРІШИВ : </w:t>
      </w:r>
    </w:p>
    <w:p w:rsidR="00FA6E75" w:rsidRDefault="00FA6E75" w:rsidP="00FA6E7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</w:t>
      </w:r>
      <w:r w:rsidR="00DB62B4">
        <w:rPr>
          <w:sz w:val="28"/>
          <w:szCs w:val="28"/>
          <w:lang w:val="uk-UA"/>
        </w:rPr>
        <w:t>склад Ради</w:t>
      </w:r>
      <w:r w:rsidR="001D541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безбар’єрності</w:t>
      </w:r>
      <w:proofErr w:type="spellEnd"/>
      <w:r w:rsidR="001D541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згідно з додатком </w:t>
      </w:r>
      <w:r w:rsidR="001D541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</w:p>
    <w:p w:rsidR="001D541A" w:rsidRDefault="00DD0FCA" w:rsidP="00FA6E75">
      <w:pPr>
        <w:numPr>
          <w:ilvl w:val="0"/>
          <w:numId w:val="1"/>
        </w:numPr>
        <w:tabs>
          <w:tab w:val="num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1D541A">
        <w:rPr>
          <w:sz w:val="28"/>
          <w:szCs w:val="28"/>
          <w:lang w:val="uk-UA"/>
        </w:rPr>
        <w:t xml:space="preserve">ішення виконавчого комітету </w:t>
      </w:r>
      <w:proofErr w:type="spellStart"/>
      <w:r w:rsidR="001D541A">
        <w:rPr>
          <w:sz w:val="28"/>
          <w:szCs w:val="28"/>
          <w:lang w:val="uk-UA"/>
        </w:rPr>
        <w:t>Малинської</w:t>
      </w:r>
      <w:proofErr w:type="spellEnd"/>
      <w:r w:rsidR="001D541A">
        <w:rPr>
          <w:sz w:val="28"/>
          <w:szCs w:val="28"/>
          <w:lang w:val="uk-UA"/>
        </w:rPr>
        <w:t xml:space="preserve"> міської ради від 0</w:t>
      </w:r>
      <w:r>
        <w:rPr>
          <w:sz w:val="28"/>
          <w:szCs w:val="28"/>
          <w:lang w:val="uk-UA"/>
        </w:rPr>
        <w:t>8</w:t>
      </w:r>
      <w:r w:rsidR="001D541A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1</w:t>
      </w:r>
      <w:r w:rsidR="001D541A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="001D541A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3</w:t>
      </w:r>
      <w:r w:rsidR="001D541A">
        <w:rPr>
          <w:sz w:val="28"/>
          <w:szCs w:val="28"/>
          <w:lang w:val="uk-UA"/>
        </w:rPr>
        <w:t xml:space="preserve"> «Про </w:t>
      </w:r>
      <w:r>
        <w:rPr>
          <w:sz w:val="28"/>
          <w:szCs w:val="28"/>
          <w:lang w:val="uk-UA"/>
        </w:rPr>
        <w:t>затвердження нового складу</w:t>
      </w:r>
      <w:r w:rsidR="001D541A">
        <w:rPr>
          <w:sz w:val="28"/>
          <w:szCs w:val="28"/>
          <w:lang w:val="uk-UA"/>
        </w:rPr>
        <w:t xml:space="preserve"> Ради </w:t>
      </w:r>
      <w:proofErr w:type="spellStart"/>
      <w:r w:rsidR="001D541A">
        <w:rPr>
          <w:sz w:val="28"/>
          <w:szCs w:val="28"/>
          <w:lang w:val="uk-UA"/>
        </w:rPr>
        <w:t>безбар’єрності</w:t>
      </w:r>
      <w:proofErr w:type="spellEnd"/>
      <w:r w:rsidR="001D541A">
        <w:rPr>
          <w:sz w:val="28"/>
          <w:szCs w:val="28"/>
          <w:lang w:val="uk-UA"/>
        </w:rPr>
        <w:t xml:space="preserve"> </w:t>
      </w:r>
      <w:proofErr w:type="spellStart"/>
      <w:r w:rsidR="001D541A">
        <w:rPr>
          <w:sz w:val="28"/>
          <w:szCs w:val="28"/>
          <w:lang w:val="uk-UA"/>
        </w:rPr>
        <w:t>Малинської</w:t>
      </w:r>
      <w:proofErr w:type="spellEnd"/>
      <w:r w:rsidR="001D541A">
        <w:rPr>
          <w:sz w:val="28"/>
          <w:szCs w:val="28"/>
          <w:lang w:val="uk-UA"/>
        </w:rPr>
        <w:t xml:space="preserve"> міської територіальної громади» вважати таким, що втрати</w:t>
      </w:r>
      <w:r>
        <w:rPr>
          <w:sz w:val="28"/>
          <w:szCs w:val="28"/>
          <w:lang w:val="uk-UA"/>
        </w:rPr>
        <w:t>ло</w:t>
      </w:r>
      <w:r w:rsidR="001D541A">
        <w:rPr>
          <w:sz w:val="28"/>
          <w:szCs w:val="28"/>
          <w:lang w:val="uk-UA"/>
        </w:rPr>
        <w:t xml:space="preserve"> чинн</w:t>
      </w:r>
      <w:r w:rsidR="0025780D">
        <w:rPr>
          <w:sz w:val="28"/>
          <w:szCs w:val="28"/>
          <w:lang w:val="uk-UA"/>
        </w:rPr>
        <w:t>ість</w:t>
      </w:r>
      <w:r w:rsidR="001D541A">
        <w:rPr>
          <w:sz w:val="28"/>
          <w:szCs w:val="28"/>
          <w:lang w:val="uk-UA"/>
        </w:rPr>
        <w:t>.</w:t>
      </w:r>
    </w:p>
    <w:p w:rsidR="00FA6E75" w:rsidRDefault="00FA6E75" w:rsidP="00FA6E75">
      <w:pPr>
        <w:ind w:left="360"/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rPr>
          <w:sz w:val="28"/>
          <w:szCs w:val="28"/>
          <w:lang w:val="uk-UA"/>
        </w:rPr>
      </w:pPr>
    </w:p>
    <w:p w:rsidR="008931CB" w:rsidRDefault="008931CB" w:rsidP="008931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Олександр  СИТАЙЛО        </w:t>
      </w: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8931CB" w:rsidRDefault="008931CB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004442" w:rsidRDefault="00004442" w:rsidP="008931CB">
      <w:pPr>
        <w:jc w:val="both"/>
        <w:rPr>
          <w:sz w:val="28"/>
          <w:szCs w:val="28"/>
          <w:lang w:val="uk-UA"/>
        </w:rPr>
      </w:pPr>
    </w:p>
    <w:p w:rsidR="00DB62B4" w:rsidRDefault="00DB62B4" w:rsidP="008931CB">
      <w:pPr>
        <w:jc w:val="both"/>
        <w:rPr>
          <w:sz w:val="28"/>
          <w:szCs w:val="28"/>
          <w:lang w:val="uk-UA"/>
        </w:rPr>
      </w:pPr>
    </w:p>
    <w:p w:rsidR="00DB62B4" w:rsidRDefault="00DB62B4" w:rsidP="008931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__________ </w:t>
      </w:r>
      <w:r w:rsidRPr="00DB62B4">
        <w:rPr>
          <w:lang w:val="uk-UA"/>
        </w:rPr>
        <w:t>Павло ІВАНЕНКО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>____________ Віталій ЛУКАШЕНКО</w:t>
      </w:r>
    </w:p>
    <w:p w:rsidR="00C53FDC" w:rsidRDefault="00C53FDC" w:rsidP="008931CB">
      <w:pPr>
        <w:rPr>
          <w:lang w:val="uk-UA"/>
        </w:rPr>
      </w:pPr>
      <w:r>
        <w:rPr>
          <w:lang w:val="uk-UA"/>
        </w:rPr>
        <w:t>____________ Олександр ПАРШАКОВ</w:t>
      </w:r>
    </w:p>
    <w:p w:rsidR="004D780B" w:rsidRDefault="004D780B" w:rsidP="008931CB">
      <w:pPr>
        <w:rPr>
          <w:lang w:val="uk-UA"/>
        </w:rPr>
      </w:pPr>
      <w:r>
        <w:rPr>
          <w:lang w:val="uk-UA"/>
        </w:rPr>
        <w:t>____________ Ігор МАЛЕГУС</w:t>
      </w:r>
    </w:p>
    <w:p w:rsidR="008931CB" w:rsidRDefault="008931CB" w:rsidP="008931CB">
      <w:pPr>
        <w:rPr>
          <w:lang w:val="uk-UA"/>
        </w:rPr>
      </w:pPr>
      <w:r>
        <w:rPr>
          <w:lang w:val="uk-UA"/>
        </w:rPr>
        <w:t xml:space="preserve">____________ </w:t>
      </w:r>
      <w:r w:rsidR="00C53FDC">
        <w:rPr>
          <w:lang w:val="uk-UA"/>
        </w:rPr>
        <w:t>Сергій НЕДОГАРОК</w:t>
      </w:r>
    </w:p>
    <w:p w:rsidR="008931CB" w:rsidRDefault="008931CB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004442" w:rsidRDefault="00004442" w:rsidP="008931CB">
      <w:pPr>
        <w:rPr>
          <w:lang w:val="uk-UA"/>
        </w:rPr>
      </w:pPr>
    </w:p>
    <w:p w:rsidR="00DB62B4" w:rsidRDefault="00DB62B4" w:rsidP="008931CB">
      <w:pPr>
        <w:rPr>
          <w:sz w:val="22"/>
          <w:szCs w:val="22"/>
          <w:lang w:val="uk-UA"/>
        </w:rPr>
      </w:pPr>
    </w:p>
    <w:p w:rsidR="00DB62B4" w:rsidRDefault="00DB62B4" w:rsidP="008931CB">
      <w:pPr>
        <w:rPr>
          <w:sz w:val="22"/>
          <w:szCs w:val="22"/>
          <w:lang w:val="uk-UA"/>
        </w:rPr>
      </w:pPr>
    </w:p>
    <w:p w:rsidR="00DB62B4" w:rsidRDefault="00DB62B4" w:rsidP="008931CB">
      <w:pPr>
        <w:rPr>
          <w:sz w:val="22"/>
          <w:szCs w:val="22"/>
          <w:lang w:val="uk-UA"/>
        </w:rPr>
      </w:pPr>
    </w:p>
    <w:p w:rsidR="000C0736" w:rsidRDefault="000C0736" w:rsidP="008931CB">
      <w:pPr>
        <w:rPr>
          <w:sz w:val="22"/>
          <w:szCs w:val="22"/>
          <w:lang w:val="uk-UA"/>
        </w:rPr>
      </w:pPr>
    </w:p>
    <w:p w:rsidR="004D780B" w:rsidRDefault="004D780B" w:rsidP="008931CB">
      <w:pPr>
        <w:rPr>
          <w:sz w:val="22"/>
          <w:szCs w:val="22"/>
          <w:lang w:val="uk-UA"/>
        </w:rPr>
      </w:pPr>
    </w:p>
    <w:p w:rsidR="004D780B" w:rsidRDefault="004D780B" w:rsidP="008931CB">
      <w:pPr>
        <w:rPr>
          <w:sz w:val="22"/>
          <w:szCs w:val="22"/>
          <w:lang w:val="uk-UA"/>
        </w:rPr>
      </w:pPr>
    </w:p>
    <w:p w:rsidR="00C53FDC" w:rsidRDefault="007535BF" w:rsidP="007535BF">
      <w:pPr>
        <w:jc w:val="right"/>
        <w:rPr>
          <w:sz w:val="22"/>
          <w:szCs w:val="22"/>
          <w:lang w:val="uk-UA"/>
        </w:rPr>
      </w:pPr>
      <w:r w:rsidRPr="007535BF">
        <w:rPr>
          <w:sz w:val="22"/>
          <w:szCs w:val="22"/>
        </w:rPr>
        <w:t xml:space="preserve">                                                                                                                                     </w:t>
      </w:r>
    </w:p>
    <w:p w:rsidR="00DD0FCA" w:rsidRDefault="00DD0FCA" w:rsidP="007535BF">
      <w:pPr>
        <w:jc w:val="right"/>
        <w:rPr>
          <w:sz w:val="22"/>
          <w:szCs w:val="22"/>
          <w:lang w:val="uk-UA"/>
        </w:rPr>
      </w:pPr>
    </w:p>
    <w:p w:rsidR="00DD0FCA" w:rsidRDefault="00DD0FCA" w:rsidP="007535BF">
      <w:pPr>
        <w:jc w:val="right"/>
        <w:rPr>
          <w:sz w:val="22"/>
          <w:szCs w:val="22"/>
          <w:lang w:val="uk-UA"/>
        </w:rPr>
      </w:pPr>
    </w:p>
    <w:p w:rsidR="00DD0FCA" w:rsidRDefault="00DD0FCA" w:rsidP="007535BF">
      <w:pPr>
        <w:jc w:val="right"/>
        <w:rPr>
          <w:sz w:val="22"/>
          <w:szCs w:val="22"/>
          <w:lang w:val="uk-UA"/>
        </w:rPr>
      </w:pPr>
    </w:p>
    <w:p w:rsidR="008931CB" w:rsidRDefault="008931CB" w:rsidP="007535BF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Додаток 1</w:t>
      </w:r>
    </w:p>
    <w:p w:rsidR="008931CB" w:rsidRDefault="008931CB" w:rsidP="007535BF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  <w:r w:rsidR="007535BF" w:rsidRPr="007535BF">
        <w:rPr>
          <w:sz w:val="22"/>
          <w:szCs w:val="22"/>
        </w:rPr>
        <w:t xml:space="preserve">               </w:t>
      </w:r>
      <w:r>
        <w:rPr>
          <w:sz w:val="22"/>
          <w:szCs w:val="22"/>
          <w:lang w:val="uk-UA"/>
        </w:rPr>
        <w:t xml:space="preserve">                                                                                                    до рішення виконавчого </w:t>
      </w:r>
      <w:r w:rsidR="007535BF" w:rsidRPr="007535BF">
        <w:rPr>
          <w:sz w:val="22"/>
          <w:szCs w:val="22"/>
        </w:rPr>
        <w:t xml:space="preserve">    </w:t>
      </w:r>
      <w:r w:rsidR="007535BF" w:rsidRPr="00D539DC">
        <w:rPr>
          <w:sz w:val="22"/>
          <w:szCs w:val="22"/>
        </w:rPr>
        <w:t xml:space="preserve">            </w:t>
      </w:r>
      <w:r>
        <w:rPr>
          <w:sz w:val="22"/>
          <w:szCs w:val="22"/>
          <w:lang w:val="uk-UA"/>
        </w:rPr>
        <w:t xml:space="preserve">комітету         </w:t>
      </w:r>
    </w:p>
    <w:p w:rsidR="008931CB" w:rsidRDefault="008931CB" w:rsidP="007535BF">
      <w:pPr>
        <w:jc w:val="right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від </w:t>
      </w:r>
      <w:r w:rsidR="00C53FDC">
        <w:rPr>
          <w:sz w:val="22"/>
          <w:szCs w:val="22"/>
          <w:lang w:val="uk-UA"/>
        </w:rPr>
        <w:t xml:space="preserve"> </w:t>
      </w:r>
      <w:r w:rsidR="002F3537">
        <w:rPr>
          <w:sz w:val="22"/>
          <w:szCs w:val="22"/>
          <w:lang w:val="uk-UA"/>
        </w:rPr>
        <w:t>28.05.2025</w:t>
      </w:r>
      <w:bookmarkStart w:id="0" w:name="_GoBack"/>
      <w:bookmarkEnd w:id="0"/>
      <w:r w:rsidR="00C53FDC">
        <w:rPr>
          <w:sz w:val="22"/>
          <w:szCs w:val="22"/>
          <w:lang w:val="uk-UA"/>
        </w:rPr>
        <w:t xml:space="preserve">      </w:t>
      </w:r>
      <w:r>
        <w:rPr>
          <w:sz w:val="22"/>
          <w:szCs w:val="22"/>
          <w:lang w:val="uk-UA"/>
        </w:rPr>
        <w:t>№</w:t>
      </w:r>
      <w:r w:rsidR="00C53FDC">
        <w:rPr>
          <w:sz w:val="22"/>
          <w:szCs w:val="22"/>
          <w:lang w:val="uk-UA"/>
        </w:rPr>
        <w:t xml:space="preserve"> </w:t>
      </w:r>
      <w:r w:rsidR="002F3537">
        <w:rPr>
          <w:sz w:val="22"/>
          <w:szCs w:val="22"/>
          <w:lang w:val="uk-UA"/>
        </w:rPr>
        <w:t>194</w:t>
      </w:r>
      <w:r w:rsidR="00C53FDC">
        <w:rPr>
          <w:sz w:val="22"/>
          <w:szCs w:val="22"/>
          <w:lang w:val="uk-UA"/>
        </w:rPr>
        <w:t xml:space="preserve">  </w:t>
      </w:r>
    </w:p>
    <w:p w:rsidR="008931CB" w:rsidRDefault="008931CB" w:rsidP="008931CB">
      <w:pPr>
        <w:jc w:val="center"/>
        <w:rPr>
          <w:sz w:val="28"/>
          <w:szCs w:val="28"/>
          <w:lang w:val="uk-UA"/>
        </w:rPr>
      </w:pPr>
    </w:p>
    <w:p w:rsidR="00DB62B4" w:rsidRDefault="00DB62B4" w:rsidP="008931CB">
      <w:pPr>
        <w:jc w:val="center"/>
        <w:rPr>
          <w:sz w:val="28"/>
          <w:szCs w:val="28"/>
          <w:lang w:val="uk-UA"/>
        </w:rPr>
      </w:pPr>
    </w:p>
    <w:p w:rsidR="00E858D2" w:rsidRDefault="00E858D2" w:rsidP="008931CB">
      <w:pPr>
        <w:jc w:val="center"/>
        <w:rPr>
          <w:sz w:val="28"/>
          <w:szCs w:val="28"/>
          <w:lang w:val="uk-UA"/>
        </w:rPr>
      </w:pPr>
    </w:p>
    <w:p w:rsidR="008931CB" w:rsidRPr="004F3690" w:rsidRDefault="008931CB" w:rsidP="004F3690">
      <w:pPr>
        <w:jc w:val="center"/>
        <w:rPr>
          <w:b/>
          <w:sz w:val="28"/>
          <w:szCs w:val="28"/>
          <w:lang w:val="uk-UA"/>
        </w:rPr>
      </w:pPr>
      <w:r w:rsidRPr="004F3690">
        <w:rPr>
          <w:b/>
          <w:sz w:val="28"/>
          <w:szCs w:val="28"/>
          <w:lang w:val="uk-UA"/>
        </w:rPr>
        <w:t xml:space="preserve">Склад </w:t>
      </w:r>
      <w:r w:rsidR="004F3690" w:rsidRPr="004F3690">
        <w:rPr>
          <w:b/>
          <w:sz w:val="28"/>
          <w:szCs w:val="28"/>
          <w:lang w:val="uk-UA"/>
        </w:rPr>
        <w:t xml:space="preserve">Ради </w:t>
      </w:r>
      <w:proofErr w:type="spellStart"/>
      <w:r w:rsidR="004F3690" w:rsidRPr="004F3690">
        <w:rPr>
          <w:b/>
          <w:sz w:val="28"/>
          <w:szCs w:val="28"/>
          <w:lang w:val="uk-UA"/>
        </w:rPr>
        <w:t>безбар’єрності</w:t>
      </w:r>
      <w:proofErr w:type="spellEnd"/>
      <w:r w:rsidR="007535BF" w:rsidRPr="007535BF">
        <w:rPr>
          <w:b/>
          <w:sz w:val="28"/>
          <w:szCs w:val="28"/>
          <w:lang w:val="uk-UA"/>
        </w:rPr>
        <w:t xml:space="preserve"> </w:t>
      </w:r>
      <w:proofErr w:type="spellStart"/>
      <w:r w:rsidR="004F3690" w:rsidRPr="004F3690">
        <w:rPr>
          <w:b/>
          <w:sz w:val="28"/>
          <w:szCs w:val="28"/>
          <w:lang w:val="uk-UA"/>
        </w:rPr>
        <w:t>Малинської</w:t>
      </w:r>
      <w:proofErr w:type="spellEnd"/>
      <w:r w:rsidR="004F3690" w:rsidRPr="004F3690">
        <w:rPr>
          <w:b/>
          <w:sz w:val="28"/>
          <w:szCs w:val="28"/>
          <w:lang w:val="uk-UA"/>
        </w:rPr>
        <w:t xml:space="preserve"> міської територіальної громади</w:t>
      </w:r>
    </w:p>
    <w:p w:rsidR="008931CB" w:rsidRPr="00B17D30" w:rsidRDefault="008931CB" w:rsidP="008931CB">
      <w:pPr>
        <w:jc w:val="center"/>
        <w:rPr>
          <w:sz w:val="28"/>
          <w:szCs w:val="28"/>
          <w:lang w:val="uk-UA"/>
        </w:rPr>
      </w:pPr>
    </w:p>
    <w:p w:rsidR="008931CB" w:rsidRPr="00B17D30" w:rsidRDefault="008931CB" w:rsidP="008931CB">
      <w:pPr>
        <w:jc w:val="center"/>
        <w:rPr>
          <w:b/>
          <w:sz w:val="28"/>
          <w:szCs w:val="28"/>
          <w:lang w:val="uk-UA"/>
        </w:rPr>
      </w:pPr>
    </w:p>
    <w:tbl>
      <w:tblPr>
        <w:tblStyle w:val="a4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69"/>
        <w:gridCol w:w="3276"/>
        <w:gridCol w:w="5809"/>
        <w:gridCol w:w="133"/>
      </w:tblGrid>
      <w:tr w:rsidR="008931CB" w:rsidRPr="00B17D30" w:rsidTr="000C0736">
        <w:trPr>
          <w:trHeight w:val="503"/>
        </w:trPr>
        <w:tc>
          <w:tcPr>
            <w:tcW w:w="3545" w:type="dxa"/>
            <w:gridSpan w:val="2"/>
            <w:hideMark/>
          </w:tcPr>
          <w:p w:rsidR="008931CB" w:rsidRPr="00B17D30" w:rsidRDefault="00004442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ІВАНЕНКО Павло</w:t>
            </w:r>
          </w:p>
        </w:tc>
        <w:tc>
          <w:tcPr>
            <w:tcW w:w="5942" w:type="dxa"/>
            <w:gridSpan w:val="2"/>
          </w:tcPr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 заступник міського голови, голова </w:t>
            </w:r>
            <w:r w:rsidR="004F3690">
              <w:rPr>
                <w:sz w:val="28"/>
                <w:szCs w:val="28"/>
                <w:lang w:val="uk-UA"/>
              </w:rPr>
              <w:t>Ради</w:t>
            </w:r>
          </w:p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31CB" w:rsidRPr="00B17D30" w:rsidTr="000C0736">
        <w:trPr>
          <w:trHeight w:val="756"/>
        </w:trPr>
        <w:tc>
          <w:tcPr>
            <w:tcW w:w="3545" w:type="dxa"/>
            <w:gridSpan w:val="2"/>
          </w:tcPr>
          <w:p w:rsidR="00B17D30" w:rsidRPr="00B17D30" w:rsidRDefault="00B17D30">
            <w:pPr>
              <w:rPr>
                <w:sz w:val="28"/>
                <w:szCs w:val="28"/>
                <w:lang w:val="uk-UA"/>
              </w:rPr>
            </w:pPr>
          </w:p>
          <w:p w:rsidR="008931CB" w:rsidRPr="00B17D30" w:rsidRDefault="004F369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ЛУКАШЕНКО Віталій</w:t>
            </w:r>
          </w:p>
        </w:tc>
        <w:tc>
          <w:tcPr>
            <w:tcW w:w="5942" w:type="dxa"/>
            <w:gridSpan w:val="2"/>
            <w:hideMark/>
          </w:tcPr>
          <w:p w:rsidR="00B17D30" w:rsidRPr="00B17D30" w:rsidRDefault="00B17D30" w:rsidP="00004442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231B3" w:rsidRPr="00B17D30" w:rsidRDefault="008931CB" w:rsidP="00BF1367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-заступник </w:t>
            </w:r>
            <w:r w:rsidR="00004442" w:rsidRPr="00B17D30">
              <w:rPr>
                <w:sz w:val="28"/>
                <w:szCs w:val="28"/>
                <w:lang w:val="uk-UA"/>
              </w:rPr>
              <w:t xml:space="preserve">міського голови, заступник голови </w:t>
            </w:r>
            <w:r w:rsidR="004F3690"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8931CB" w:rsidRPr="00B17D30" w:rsidTr="000C0736">
        <w:trPr>
          <w:trHeight w:val="1008"/>
        </w:trPr>
        <w:tc>
          <w:tcPr>
            <w:tcW w:w="3545" w:type="dxa"/>
            <w:gridSpan w:val="2"/>
          </w:tcPr>
          <w:p w:rsidR="003231B3" w:rsidRPr="00DD0FCA" w:rsidRDefault="003231B3">
            <w:pPr>
              <w:rPr>
                <w:color w:val="FF0000"/>
                <w:sz w:val="28"/>
                <w:szCs w:val="28"/>
                <w:lang w:val="uk-UA"/>
              </w:rPr>
            </w:pPr>
          </w:p>
          <w:p w:rsidR="003231B3" w:rsidRPr="00AE421C" w:rsidRDefault="00AE421C">
            <w:pPr>
              <w:rPr>
                <w:sz w:val="28"/>
                <w:szCs w:val="28"/>
                <w:lang w:val="uk-UA"/>
              </w:rPr>
            </w:pPr>
            <w:r w:rsidRPr="00AE421C">
              <w:rPr>
                <w:sz w:val="28"/>
                <w:szCs w:val="28"/>
                <w:lang w:val="uk-UA"/>
              </w:rPr>
              <w:t>ФІЛОНЕНКО Оксана</w:t>
            </w:r>
            <w:r w:rsidR="003231B3" w:rsidRPr="00AE421C">
              <w:rPr>
                <w:sz w:val="28"/>
                <w:szCs w:val="28"/>
                <w:lang w:val="uk-UA"/>
              </w:rPr>
              <w:t xml:space="preserve">                                 </w:t>
            </w:r>
          </w:p>
          <w:p w:rsidR="008931CB" w:rsidRPr="00DD0FCA" w:rsidRDefault="008931CB">
            <w:pPr>
              <w:rPr>
                <w:color w:val="FF0000"/>
                <w:sz w:val="28"/>
                <w:szCs w:val="28"/>
                <w:lang w:val="uk-UA"/>
              </w:rPr>
            </w:pPr>
          </w:p>
          <w:p w:rsidR="00A35D22" w:rsidRPr="00DD0FCA" w:rsidRDefault="00A35D22">
            <w:pPr>
              <w:rPr>
                <w:color w:val="FF0000"/>
                <w:sz w:val="28"/>
                <w:szCs w:val="28"/>
                <w:lang w:val="uk-UA"/>
              </w:rPr>
            </w:pPr>
          </w:p>
          <w:p w:rsidR="00A35D22" w:rsidRPr="00DD0FCA" w:rsidRDefault="00A35D22">
            <w:pPr>
              <w:rPr>
                <w:color w:val="FF0000"/>
                <w:sz w:val="28"/>
                <w:szCs w:val="28"/>
                <w:lang w:val="uk-UA"/>
              </w:rPr>
            </w:pPr>
          </w:p>
        </w:tc>
        <w:tc>
          <w:tcPr>
            <w:tcW w:w="5942" w:type="dxa"/>
            <w:gridSpan w:val="2"/>
          </w:tcPr>
          <w:p w:rsidR="008931CB" w:rsidRPr="00B17D30" w:rsidRDefault="008931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3231B3" w:rsidRPr="00B17D30" w:rsidRDefault="003231B3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</w:t>
            </w:r>
            <w:r w:rsidR="00AE421C">
              <w:rPr>
                <w:sz w:val="28"/>
                <w:szCs w:val="28"/>
                <w:lang w:val="uk-UA"/>
              </w:rPr>
              <w:t>заступник начальника</w:t>
            </w:r>
            <w:r w:rsidR="00BF1367">
              <w:rPr>
                <w:sz w:val="28"/>
                <w:szCs w:val="28"/>
                <w:lang w:val="uk-UA"/>
              </w:rPr>
              <w:t xml:space="preserve"> управління праці та соціального захисту населення виконкому </w:t>
            </w:r>
            <w:proofErr w:type="spellStart"/>
            <w:r w:rsidR="00BF1367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BF1367">
              <w:rPr>
                <w:sz w:val="28"/>
                <w:szCs w:val="28"/>
                <w:lang w:val="uk-UA"/>
              </w:rPr>
              <w:t xml:space="preserve"> міської </w:t>
            </w:r>
            <w:proofErr w:type="spellStart"/>
            <w:r w:rsidR="00BF1367">
              <w:rPr>
                <w:sz w:val="28"/>
                <w:szCs w:val="28"/>
                <w:lang w:val="uk-UA"/>
              </w:rPr>
              <w:t>ради</w:t>
            </w:r>
            <w:r w:rsidRPr="00B17D30">
              <w:rPr>
                <w:sz w:val="28"/>
                <w:szCs w:val="28"/>
                <w:lang w:val="uk-UA"/>
              </w:rPr>
              <w:t>,секретар</w:t>
            </w:r>
            <w:proofErr w:type="spellEnd"/>
            <w:r w:rsidRPr="00B17D30">
              <w:rPr>
                <w:sz w:val="28"/>
                <w:szCs w:val="28"/>
                <w:lang w:val="uk-UA"/>
              </w:rPr>
              <w:t xml:space="preserve"> </w:t>
            </w:r>
            <w:r w:rsidR="00BF1367">
              <w:rPr>
                <w:sz w:val="28"/>
                <w:szCs w:val="28"/>
                <w:lang w:val="uk-UA"/>
              </w:rPr>
              <w:t>Ради</w:t>
            </w:r>
          </w:p>
          <w:p w:rsidR="008931CB" w:rsidRPr="00B17D30" w:rsidRDefault="008931CB" w:rsidP="003231B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931CB" w:rsidRPr="00C20AC3" w:rsidTr="000C0736">
        <w:trPr>
          <w:trHeight w:val="1113"/>
        </w:trPr>
        <w:tc>
          <w:tcPr>
            <w:tcW w:w="3545" w:type="dxa"/>
            <w:gridSpan w:val="2"/>
          </w:tcPr>
          <w:p w:rsidR="008931CB" w:rsidRDefault="008931CB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Члени </w:t>
            </w:r>
            <w:r w:rsidR="00BF1367">
              <w:rPr>
                <w:sz w:val="28"/>
                <w:szCs w:val="28"/>
                <w:lang w:val="uk-UA"/>
              </w:rPr>
              <w:t>Ради</w:t>
            </w:r>
            <w:r w:rsidRPr="00B17D30">
              <w:rPr>
                <w:sz w:val="28"/>
                <w:szCs w:val="28"/>
                <w:lang w:val="uk-UA"/>
              </w:rPr>
              <w:t>:</w:t>
            </w:r>
          </w:p>
          <w:p w:rsidR="009E4B43" w:rsidRPr="00B17D30" w:rsidRDefault="009E4B43">
            <w:pPr>
              <w:rPr>
                <w:sz w:val="28"/>
                <w:szCs w:val="28"/>
                <w:lang w:val="uk-UA"/>
              </w:rPr>
            </w:pPr>
          </w:p>
          <w:p w:rsidR="008931CB" w:rsidRPr="00B17D30" w:rsidRDefault="009E4B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ЖУРОВИЧ Олена </w:t>
            </w:r>
          </w:p>
          <w:p w:rsidR="009E4B43" w:rsidRDefault="009E4B43" w:rsidP="00F36760">
            <w:pPr>
              <w:rPr>
                <w:sz w:val="28"/>
                <w:szCs w:val="28"/>
                <w:lang w:val="uk-UA"/>
              </w:rPr>
            </w:pPr>
          </w:p>
          <w:p w:rsidR="009E4B43" w:rsidRDefault="009E4B43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ЗАДОРОЖНІЙ Олександр       </w:t>
            </w: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КОРОБЕЙНИК Віталій</w:t>
            </w: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0C0736" w:rsidRDefault="000C0736" w:rsidP="000C0736">
            <w:pPr>
              <w:rPr>
                <w:sz w:val="28"/>
                <w:szCs w:val="28"/>
                <w:lang w:val="uk-UA"/>
              </w:rPr>
            </w:pPr>
          </w:p>
          <w:p w:rsidR="000C0736" w:rsidRDefault="00B17D30" w:rsidP="000C0736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КУЧЕВСЬКА Леся</w:t>
            </w:r>
          </w:p>
          <w:p w:rsidR="000C0736" w:rsidRDefault="000C0736" w:rsidP="000C0736">
            <w:pPr>
              <w:rPr>
                <w:sz w:val="28"/>
                <w:szCs w:val="28"/>
                <w:lang w:val="uk-UA"/>
              </w:rPr>
            </w:pPr>
          </w:p>
          <w:p w:rsidR="000C0736" w:rsidRDefault="000C0736" w:rsidP="000C0736">
            <w:pPr>
              <w:rPr>
                <w:sz w:val="28"/>
                <w:szCs w:val="28"/>
                <w:lang w:val="uk-UA"/>
              </w:rPr>
            </w:pPr>
          </w:p>
          <w:p w:rsidR="004D780B" w:rsidRDefault="004D780B" w:rsidP="00B17D3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4D780B" w:rsidP="00F3676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МАЛЕГУС Ігор</w:t>
            </w: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F36760">
            <w:pPr>
              <w:rPr>
                <w:sz w:val="28"/>
                <w:szCs w:val="28"/>
                <w:lang w:val="uk-UA"/>
              </w:rPr>
            </w:pPr>
          </w:p>
          <w:p w:rsidR="008931CB" w:rsidRDefault="00F36760" w:rsidP="00F36760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МЕРГУР’ЄВА Світлана</w:t>
            </w:r>
          </w:p>
          <w:p w:rsidR="00BF1367" w:rsidRDefault="00BF1367" w:rsidP="00F36760">
            <w:pPr>
              <w:rPr>
                <w:sz w:val="28"/>
                <w:szCs w:val="28"/>
                <w:lang w:val="uk-UA"/>
              </w:rPr>
            </w:pPr>
          </w:p>
          <w:p w:rsidR="00BF1367" w:rsidRDefault="00BF1367" w:rsidP="00F36760">
            <w:pPr>
              <w:rPr>
                <w:sz w:val="28"/>
                <w:szCs w:val="28"/>
                <w:lang w:val="uk-UA"/>
              </w:rPr>
            </w:pPr>
          </w:p>
          <w:p w:rsidR="009E4B43" w:rsidRDefault="009E4B43" w:rsidP="00BF1367">
            <w:pPr>
              <w:rPr>
                <w:sz w:val="28"/>
                <w:szCs w:val="28"/>
                <w:lang w:val="uk-UA"/>
              </w:rPr>
            </w:pPr>
          </w:p>
          <w:p w:rsidR="00BF1367" w:rsidRDefault="009E4B43" w:rsidP="00BF1367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НАСІКАНОВА Марія</w:t>
            </w:r>
          </w:p>
          <w:p w:rsidR="009E4B43" w:rsidRDefault="009E4B43" w:rsidP="009E4B43">
            <w:pPr>
              <w:rPr>
                <w:sz w:val="28"/>
                <w:szCs w:val="28"/>
                <w:lang w:val="uk-UA"/>
              </w:rPr>
            </w:pPr>
          </w:p>
          <w:p w:rsidR="009E4B43" w:rsidRDefault="009E4B43" w:rsidP="009E4B43">
            <w:pPr>
              <w:rPr>
                <w:sz w:val="28"/>
                <w:szCs w:val="28"/>
                <w:lang w:val="uk-UA"/>
              </w:rPr>
            </w:pPr>
          </w:p>
          <w:p w:rsidR="00651CDE" w:rsidRDefault="00651CDE" w:rsidP="009E4B43">
            <w:pPr>
              <w:rPr>
                <w:sz w:val="28"/>
                <w:szCs w:val="28"/>
                <w:lang w:val="uk-UA"/>
              </w:rPr>
            </w:pPr>
          </w:p>
          <w:p w:rsidR="00BF1367" w:rsidRDefault="009E4B43" w:rsidP="009E4B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НЕДОГ</w:t>
            </w:r>
            <w:r w:rsidR="00BF1367" w:rsidRPr="00B17D30">
              <w:rPr>
                <w:sz w:val="28"/>
                <w:szCs w:val="28"/>
                <w:lang w:val="uk-UA"/>
              </w:rPr>
              <w:t xml:space="preserve">АРОК Сергій    </w:t>
            </w:r>
          </w:p>
          <w:p w:rsidR="009E4B43" w:rsidRDefault="009E4B43" w:rsidP="009E4B43">
            <w:pPr>
              <w:rPr>
                <w:sz w:val="28"/>
                <w:szCs w:val="28"/>
                <w:lang w:val="uk-UA"/>
              </w:rPr>
            </w:pPr>
          </w:p>
          <w:p w:rsidR="009E4B43" w:rsidRDefault="009E4B43" w:rsidP="009E4B43">
            <w:pPr>
              <w:rPr>
                <w:sz w:val="28"/>
                <w:szCs w:val="28"/>
                <w:lang w:val="uk-UA"/>
              </w:rPr>
            </w:pPr>
          </w:p>
          <w:p w:rsidR="00F049CF" w:rsidRDefault="00F049CF" w:rsidP="009E4B43">
            <w:pPr>
              <w:rPr>
                <w:sz w:val="28"/>
                <w:szCs w:val="28"/>
                <w:lang w:val="uk-UA"/>
              </w:rPr>
            </w:pPr>
          </w:p>
          <w:p w:rsidR="009E4B43" w:rsidRDefault="00F049CF" w:rsidP="009E4B4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ПАНАСЮК Алевтина</w:t>
            </w:r>
          </w:p>
          <w:p w:rsidR="00D10928" w:rsidRPr="00B17D30" w:rsidRDefault="00D10928" w:rsidP="009E4B4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42" w:type="dxa"/>
            <w:gridSpan w:val="2"/>
          </w:tcPr>
          <w:p w:rsidR="008931CB" w:rsidRDefault="008931CB">
            <w:pPr>
              <w:jc w:val="both"/>
              <w:rPr>
                <w:sz w:val="28"/>
                <w:szCs w:val="28"/>
                <w:lang w:val="uk-UA"/>
              </w:rPr>
            </w:pPr>
          </w:p>
          <w:p w:rsidR="009E4B43" w:rsidRPr="00B17D30" w:rsidRDefault="009E4B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31CB" w:rsidRDefault="009E4B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Pr="00B17D30">
              <w:rPr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sz w:val="28"/>
                <w:szCs w:val="28"/>
                <w:lang w:val="uk-UA"/>
              </w:rPr>
              <w:t>відділу культури</w:t>
            </w:r>
            <w:r w:rsidRPr="00B17D30">
              <w:rPr>
                <w:sz w:val="28"/>
                <w:szCs w:val="28"/>
                <w:lang w:val="uk-UA"/>
              </w:rPr>
              <w:t xml:space="preserve"> виконавчого к</w:t>
            </w:r>
            <w:r>
              <w:rPr>
                <w:sz w:val="28"/>
                <w:szCs w:val="28"/>
                <w:lang w:val="uk-UA"/>
              </w:rPr>
              <w:t xml:space="preserve">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9E4B43" w:rsidRPr="00B17D30" w:rsidRDefault="009E4B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17D30" w:rsidRPr="00B17D30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-голова правління міськрайонного фонд</w:t>
            </w:r>
            <w:r w:rsidR="009E4B43">
              <w:rPr>
                <w:sz w:val="28"/>
                <w:szCs w:val="28"/>
                <w:lang w:val="uk-UA"/>
              </w:rPr>
              <w:t>у соціального захисту інвалідів</w:t>
            </w:r>
            <w:r w:rsidR="00651CDE">
              <w:rPr>
                <w:sz w:val="28"/>
                <w:szCs w:val="28"/>
                <w:lang w:val="uk-UA"/>
              </w:rPr>
              <w:t xml:space="preserve"> (за згодою)</w:t>
            </w:r>
          </w:p>
          <w:p w:rsidR="00B17D30" w:rsidRPr="00B17D30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17D30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-начальник управління </w:t>
            </w:r>
            <w:proofErr w:type="spellStart"/>
            <w:r w:rsidRPr="00B17D30">
              <w:rPr>
                <w:sz w:val="28"/>
                <w:szCs w:val="28"/>
                <w:lang w:val="uk-UA"/>
              </w:rPr>
              <w:t>освіти,молоді,спорту</w:t>
            </w:r>
            <w:proofErr w:type="spellEnd"/>
            <w:r w:rsidRPr="00B17D30">
              <w:rPr>
                <w:sz w:val="28"/>
                <w:szCs w:val="28"/>
                <w:lang w:val="uk-UA"/>
              </w:rPr>
              <w:t xml:space="preserve"> та національно-патріотичного</w:t>
            </w:r>
            <w:r w:rsidR="007535BF" w:rsidRPr="00D539DC">
              <w:rPr>
                <w:sz w:val="28"/>
                <w:szCs w:val="28"/>
              </w:rPr>
              <w:t xml:space="preserve"> </w:t>
            </w:r>
            <w:r w:rsidRPr="00B17D30">
              <w:rPr>
                <w:sz w:val="28"/>
                <w:szCs w:val="28"/>
                <w:lang w:val="uk-UA"/>
              </w:rPr>
              <w:t>виховання виконавчого к</w:t>
            </w:r>
            <w:r w:rsidR="009E4B43">
              <w:rPr>
                <w:sz w:val="28"/>
                <w:szCs w:val="28"/>
                <w:lang w:val="uk-UA"/>
              </w:rPr>
              <w:t xml:space="preserve">омітету </w:t>
            </w:r>
            <w:proofErr w:type="spellStart"/>
            <w:r w:rsidR="009E4B43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9E4B43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0C0736" w:rsidRPr="00B17D30" w:rsidRDefault="000C0736" w:rsidP="00B17D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7918A2" w:rsidRDefault="00B17D30" w:rsidP="00B17D30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-заступник начальника </w:t>
            </w:r>
            <w:r w:rsidR="007918A2">
              <w:rPr>
                <w:sz w:val="28"/>
                <w:szCs w:val="28"/>
                <w:lang w:val="uk-UA"/>
              </w:rPr>
              <w:t>управління житлово-комунального господарства, начальник відділу житлово-комунального господарства</w:t>
            </w:r>
          </w:p>
          <w:p w:rsidR="000C0736" w:rsidRDefault="00DD0FCA" w:rsidP="00B17D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D780B" w:rsidRPr="00B17D30" w:rsidRDefault="004D780B" w:rsidP="00B17D3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-керуючий справами виконавчого комітету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B17D30" w:rsidRPr="00B17D30" w:rsidRDefault="00B17D30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31CB" w:rsidRDefault="008931CB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>-</w:t>
            </w:r>
            <w:r w:rsidR="00F36760" w:rsidRPr="00B17D30">
              <w:rPr>
                <w:sz w:val="28"/>
                <w:szCs w:val="28"/>
                <w:lang w:val="uk-UA"/>
              </w:rPr>
              <w:t>головний спеціаліст відділу містобудування, земельних відносин, економіки та інвестицій</w:t>
            </w:r>
            <w:r w:rsidR="00BF1367">
              <w:rPr>
                <w:sz w:val="28"/>
                <w:szCs w:val="28"/>
                <w:lang w:val="uk-UA"/>
              </w:rPr>
              <w:t xml:space="preserve"> виконавчого комітету </w:t>
            </w:r>
            <w:proofErr w:type="spellStart"/>
            <w:r w:rsidR="00BF1367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BF1367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9E4B43" w:rsidRDefault="009E4B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BF1367" w:rsidRDefault="009E4B4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  <w:r w:rsidR="00651CDE">
              <w:rPr>
                <w:sz w:val="28"/>
                <w:szCs w:val="28"/>
                <w:lang w:val="uk-UA"/>
              </w:rPr>
              <w:t xml:space="preserve">депутат </w:t>
            </w:r>
            <w:proofErr w:type="spellStart"/>
            <w:r w:rsidR="00651CDE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651CDE">
              <w:rPr>
                <w:sz w:val="28"/>
                <w:szCs w:val="28"/>
                <w:lang w:val="uk-UA"/>
              </w:rPr>
              <w:t xml:space="preserve"> міської ради, </w:t>
            </w:r>
            <w:r>
              <w:rPr>
                <w:sz w:val="28"/>
                <w:szCs w:val="28"/>
                <w:lang w:val="uk-UA"/>
              </w:rPr>
              <w:t>голова постійної комісії з гуманітарних питань (за згодою)</w:t>
            </w:r>
          </w:p>
          <w:p w:rsidR="009E4B43" w:rsidRPr="00B17D30" w:rsidRDefault="009E4B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8931CB" w:rsidRDefault="00BF1367" w:rsidP="009E4B43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-начальник управління праці та соціального </w:t>
            </w:r>
            <w:r w:rsidR="00DA5A99">
              <w:rPr>
                <w:sz w:val="28"/>
                <w:szCs w:val="28"/>
                <w:lang w:val="uk-UA"/>
              </w:rPr>
              <w:lastRenderedPageBreak/>
              <w:t xml:space="preserve">захисту </w:t>
            </w:r>
            <w:r w:rsidRPr="00B17D30">
              <w:rPr>
                <w:sz w:val="28"/>
                <w:szCs w:val="28"/>
                <w:lang w:val="uk-UA"/>
              </w:rPr>
              <w:t xml:space="preserve">населення виконавчого комітету </w:t>
            </w:r>
            <w:proofErr w:type="spellStart"/>
            <w:r w:rsidRPr="00B17D30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B17D3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9E4B43" w:rsidRDefault="009E4B43" w:rsidP="009E4B43">
            <w:pPr>
              <w:jc w:val="both"/>
              <w:rPr>
                <w:sz w:val="28"/>
                <w:szCs w:val="28"/>
                <w:lang w:val="uk-UA"/>
              </w:rPr>
            </w:pPr>
          </w:p>
          <w:p w:rsidR="00D10928" w:rsidRDefault="009E4B43" w:rsidP="00F049C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-начальник </w:t>
            </w:r>
            <w:proofErr w:type="spellStart"/>
            <w:r>
              <w:rPr>
                <w:sz w:val="28"/>
                <w:szCs w:val="28"/>
                <w:lang w:val="uk-UA"/>
              </w:rPr>
              <w:t>Малинського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управління Коростенської філії </w:t>
            </w:r>
            <w:r w:rsidR="00F049CF">
              <w:rPr>
                <w:sz w:val="28"/>
                <w:szCs w:val="28"/>
                <w:lang w:val="uk-UA"/>
              </w:rPr>
              <w:t>Житомирського обласного центру зайнятості (за згодо</w:t>
            </w:r>
            <w:r w:rsidR="00D10928">
              <w:rPr>
                <w:sz w:val="28"/>
                <w:szCs w:val="28"/>
                <w:lang w:val="uk-UA"/>
              </w:rPr>
              <w:t>ю)</w:t>
            </w:r>
          </w:p>
          <w:p w:rsidR="00D10928" w:rsidRPr="00D10928" w:rsidRDefault="00D10928" w:rsidP="00D1092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F36760" w:rsidRPr="00B17D30" w:rsidTr="000C0736">
        <w:trPr>
          <w:trHeight w:val="756"/>
        </w:trPr>
        <w:tc>
          <w:tcPr>
            <w:tcW w:w="3545" w:type="dxa"/>
            <w:gridSpan w:val="2"/>
            <w:hideMark/>
          </w:tcPr>
          <w:p w:rsidR="00D10928" w:rsidRDefault="00F36760" w:rsidP="00AB1181">
            <w:pPr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lastRenderedPageBreak/>
              <w:t xml:space="preserve">СЕМЕНЕНКО Тетяна    </w:t>
            </w:r>
          </w:p>
          <w:p w:rsidR="00D10928" w:rsidRDefault="00D10928" w:rsidP="00AB1181">
            <w:pPr>
              <w:rPr>
                <w:sz w:val="28"/>
                <w:szCs w:val="28"/>
                <w:lang w:val="uk-UA"/>
              </w:rPr>
            </w:pPr>
          </w:p>
          <w:p w:rsidR="00D10928" w:rsidRDefault="00D10928" w:rsidP="00AB1181">
            <w:pPr>
              <w:rPr>
                <w:sz w:val="28"/>
                <w:szCs w:val="28"/>
                <w:lang w:val="uk-UA"/>
              </w:rPr>
            </w:pPr>
          </w:p>
          <w:p w:rsidR="00F36760" w:rsidRPr="00B17D30" w:rsidRDefault="00D10928" w:rsidP="00AB118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ФЕЩЕНКО Людмила </w:t>
            </w:r>
          </w:p>
          <w:p w:rsidR="00F36760" w:rsidRPr="00B17D30" w:rsidRDefault="00F36760" w:rsidP="00AB1181">
            <w:pPr>
              <w:rPr>
                <w:sz w:val="28"/>
                <w:szCs w:val="28"/>
                <w:lang w:val="uk-UA"/>
              </w:rPr>
            </w:pPr>
          </w:p>
          <w:p w:rsidR="00D10928" w:rsidRDefault="00D10928" w:rsidP="00AB1181">
            <w:pPr>
              <w:rPr>
                <w:sz w:val="28"/>
                <w:szCs w:val="28"/>
                <w:lang w:val="uk-UA"/>
              </w:rPr>
            </w:pPr>
          </w:p>
          <w:p w:rsidR="00C53FDC" w:rsidRDefault="00C53FDC" w:rsidP="00D10928">
            <w:pPr>
              <w:rPr>
                <w:sz w:val="28"/>
                <w:szCs w:val="28"/>
                <w:lang w:val="uk-UA"/>
              </w:rPr>
            </w:pPr>
          </w:p>
          <w:p w:rsidR="00F36760" w:rsidRPr="00D10928" w:rsidRDefault="00D10928" w:rsidP="00D109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ЧЕРНИШ Леся</w:t>
            </w:r>
          </w:p>
        </w:tc>
        <w:tc>
          <w:tcPr>
            <w:tcW w:w="5942" w:type="dxa"/>
            <w:gridSpan w:val="2"/>
            <w:hideMark/>
          </w:tcPr>
          <w:p w:rsidR="00D10928" w:rsidRDefault="00F36760" w:rsidP="009E4B43">
            <w:pPr>
              <w:jc w:val="both"/>
              <w:rPr>
                <w:sz w:val="28"/>
                <w:szCs w:val="28"/>
                <w:lang w:val="uk-UA"/>
              </w:rPr>
            </w:pPr>
            <w:r w:rsidRPr="00B17D30">
              <w:rPr>
                <w:sz w:val="28"/>
                <w:szCs w:val="28"/>
                <w:lang w:val="uk-UA"/>
              </w:rPr>
              <w:t xml:space="preserve">-начальник відділу охорони здоров’я виконавчого комітету </w:t>
            </w:r>
            <w:proofErr w:type="spellStart"/>
            <w:r w:rsidRPr="00B17D30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Pr="00B17D30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D10928" w:rsidRDefault="00D10928" w:rsidP="00D10928">
            <w:pPr>
              <w:rPr>
                <w:sz w:val="28"/>
                <w:szCs w:val="28"/>
                <w:lang w:val="uk-UA"/>
              </w:rPr>
            </w:pPr>
          </w:p>
          <w:p w:rsidR="00F36760" w:rsidRDefault="00D10928" w:rsidP="00D109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-начальник центру надання адміністративних послуг </w:t>
            </w:r>
            <w:r w:rsidR="00651CDE">
              <w:rPr>
                <w:sz w:val="28"/>
                <w:szCs w:val="28"/>
                <w:lang w:val="uk-UA"/>
              </w:rPr>
              <w:t xml:space="preserve">виконавчого комітету </w:t>
            </w:r>
            <w:proofErr w:type="spellStart"/>
            <w:r w:rsidR="00651CDE">
              <w:rPr>
                <w:sz w:val="28"/>
                <w:szCs w:val="28"/>
                <w:lang w:val="uk-UA"/>
              </w:rPr>
              <w:t>Малинської</w:t>
            </w:r>
            <w:proofErr w:type="spellEnd"/>
            <w:r w:rsidR="00651CDE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D10928" w:rsidRDefault="00D10928" w:rsidP="00D10928">
            <w:pPr>
              <w:rPr>
                <w:sz w:val="28"/>
                <w:szCs w:val="28"/>
                <w:lang w:val="uk-UA"/>
              </w:rPr>
            </w:pPr>
          </w:p>
          <w:p w:rsidR="00D10928" w:rsidRPr="00D10928" w:rsidRDefault="00D10928" w:rsidP="00D10928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-голова громадської організації «СУЗІР’Я МАЛИН» (за згодою)</w:t>
            </w:r>
          </w:p>
        </w:tc>
      </w:tr>
      <w:tr w:rsidR="00124FA9" w:rsidRPr="00B17D30" w:rsidTr="00C735A3">
        <w:trPr>
          <w:gridAfter w:val="1"/>
          <w:wAfter w:w="133" w:type="dxa"/>
          <w:trHeight w:val="1128"/>
        </w:trPr>
        <w:tc>
          <w:tcPr>
            <w:tcW w:w="269" w:type="dxa"/>
          </w:tcPr>
          <w:p w:rsidR="00124FA9" w:rsidRPr="00B17D30" w:rsidRDefault="00124FA9" w:rsidP="005352D9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9085" w:type="dxa"/>
            <w:gridSpan w:val="2"/>
            <w:hideMark/>
          </w:tcPr>
          <w:p w:rsidR="00124FA9" w:rsidRPr="00B17D30" w:rsidRDefault="00124FA9" w:rsidP="005352D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124FA9" w:rsidRPr="00B17D30" w:rsidRDefault="00124FA9" w:rsidP="00124FA9">
      <w:pPr>
        <w:rPr>
          <w:sz w:val="28"/>
          <w:szCs w:val="28"/>
          <w:lang w:val="uk-UA"/>
        </w:rPr>
      </w:pPr>
    </w:p>
    <w:p w:rsidR="000C0736" w:rsidRDefault="000C0736" w:rsidP="00124FA9">
      <w:pPr>
        <w:rPr>
          <w:sz w:val="28"/>
          <w:szCs w:val="28"/>
          <w:lang w:val="uk-UA"/>
        </w:rPr>
      </w:pPr>
    </w:p>
    <w:p w:rsidR="000C0736" w:rsidRDefault="000C0736" w:rsidP="00124FA9">
      <w:pPr>
        <w:rPr>
          <w:sz w:val="28"/>
          <w:szCs w:val="28"/>
          <w:lang w:val="uk-UA"/>
        </w:rPr>
      </w:pPr>
    </w:p>
    <w:p w:rsidR="00124FA9" w:rsidRPr="00B17D30" w:rsidRDefault="00124FA9" w:rsidP="00124FA9">
      <w:pPr>
        <w:rPr>
          <w:sz w:val="28"/>
          <w:szCs w:val="28"/>
          <w:lang w:val="uk-UA"/>
        </w:rPr>
      </w:pPr>
      <w:r w:rsidRPr="00B17D30">
        <w:rPr>
          <w:sz w:val="28"/>
          <w:szCs w:val="28"/>
          <w:lang w:val="uk-UA"/>
        </w:rPr>
        <w:t xml:space="preserve">Керуючий справами  виконавчого комітету     </w:t>
      </w:r>
      <w:r w:rsidR="00C53FDC">
        <w:rPr>
          <w:sz w:val="28"/>
          <w:szCs w:val="28"/>
          <w:lang w:val="uk-UA"/>
        </w:rPr>
        <w:t xml:space="preserve"> </w:t>
      </w:r>
      <w:r w:rsidRPr="00B17D30">
        <w:rPr>
          <w:sz w:val="28"/>
          <w:szCs w:val="28"/>
          <w:lang w:val="uk-UA"/>
        </w:rPr>
        <w:t xml:space="preserve">                         Ігор МАЛЕГУС                                                                                                    </w:t>
      </w:r>
    </w:p>
    <w:p w:rsidR="00124FA9" w:rsidRPr="00B17D30" w:rsidRDefault="00124FA9" w:rsidP="00124FA9">
      <w:pPr>
        <w:rPr>
          <w:sz w:val="28"/>
          <w:szCs w:val="28"/>
          <w:lang w:val="uk-UA"/>
        </w:rPr>
      </w:pPr>
    </w:p>
    <w:p w:rsidR="007035A8" w:rsidRPr="00B17D30" w:rsidRDefault="007035A8" w:rsidP="007035A8">
      <w:pPr>
        <w:ind w:right="-1"/>
        <w:rPr>
          <w:sz w:val="28"/>
          <w:szCs w:val="28"/>
          <w:lang w:val="uk-UA"/>
        </w:rPr>
      </w:pPr>
    </w:p>
    <w:sectPr w:rsidR="007035A8" w:rsidRPr="00B17D30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4E3A"/>
    <w:multiLevelType w:val="hybridMultilevel"/>
    <w:tmpl w:val="8D5EEB0C"/>
    <w:lvl w:ilvl="0" w:tplc="582E2F9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E7B1880"/>
    <w:multiLevelType w:val="multilevel"/>
    <w:tmpl w:val="0F3008F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15156D4"/>
    <w:multiLevelType w:val="hybridMultilevel"/>
    <w:tmpl w:val="3AA4393A"/>
    <w:lvl w:ilvl="0" w:tplc="2238465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165AA7"/>
    <w:multiLevelType w:val="hybridMultilevel"/>
    <w:tmpl w:val="2648FE50"/>
    <w:lvl w:ilvl="0" w:tplc="582E2F9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44D1919"/>
    <w:multiLevelType w:val="multilevel"/>
    <w:tmpl w:val="9D24E9FC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9566A3D"/>
    <w:multiLevelType w:val="multilevel"/>
    <w:tmpl w:val="56BA9BD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FF733B3"/>
    <w:multiLevelType w:val="hybridMultilevel"/>
    <w:tmpl w:val="0F128CF6"/>
    <w:lvl w:ilvl="0" w:tplc="98F69CCE">
      <w:start w:val="1"/>
      <w:numFmt w:val="upperRoman"/>
      <w:lvlText w:val="%1."/>
      <w:lvlJc w:val="left"/>
      <w:pPr>
        <w:tabs>
          <w:tab w:val="num" w:pos="1719"/>
        </w:tabs>
        <w:ind w:left="1719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079"/>
        </w:tabs>
        <w:ind w:left="2079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99"/>
        </w:tabs>
        <w:ind w:left="2799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19"/>
        </w:tabs>
        <w:ind w:left="3519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239"/>
        </w:tabs>
        <w:ind w:left="4239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959"/>
        </w:tabs>
        <w:ind w:left="4959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79"/>
        </w:tabs>
        <w:ind w:left="5679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99"/>
        </w:tabs>
        <w:ind w:left="6399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19"/>
        </w:tabs>
        <w:ind w:left="7119" w:hanging="180"/>
      </w:pPr>
    </w:lvl>
  </w:abstractNum>
  <w:abstractNum w:abstractNumId="7">
    <w:nsid w:val="578C5D75"/>
    <w:multiLevelType w:val="hybridMultilevel"/>
    <w:tmpl w:val="83F238C8"/>
    <w:lvl w:ilvl="0" w:tplc="9946836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5B4568"/>
    <w:multiLevelType w:val="hybridMultilevel"/>
    <w:tmpl w:val="78EA09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6837D81"/>
    <w:multiLevelType w:val="multilevel"/>
    <w:tmpl w:val="8DC2BAE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646"/>
        </w:tabs>
        <w:ind w:left="164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88" w:hanging="1800"/>
      </w:pPr>
      <w:rPr>
        <w:rFonts w:hint="default"/>
      </w:rPr>
    </w:lvl>
  </w:abstractNum>
  <w:abstractNum w:abstractNumId="10">
    <w:nsid w:val="72044B34"/>
    <w:multiLevelType w:val="multilevel"/>
    <w:tmpl w:val="775458E0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27"/>
        </w:tabs>
        <w:ind w:left="927" w:hanging="36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>
    <w:nsid w:val="79F321B2"/>
    <w:multiLevelType w:val="hybridMultilevel"/>
    <w:tmpl w:val="DFAA06AA"/>
    <w:lvl w:ilvl="0" w:tplc="582E2F9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4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1"/>
  </w:num>
  <w:num w:numId="10">
    <w:abstractNumId w:val="2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04442"/>
    <w:rsid w:val="00061D0A"/>
    <w:rsid w:val="000A4A60"/>
    <w:rsid w:val="000A59C9"/>
    <w:rsid w:val="000C0736"/>
    <w:rsid w:val="00124FA9"/>
    <w:rsid w:val="00174F31"/>
    <w:rsid w:val="001B624F"/>
    <w:rsid w:val="001D541A"/>
    <w:rsid w:val="00212FCD"/>
    <w:rsid w:val="00214C44"/>
    <w:rsid w:val="0025780D"/>
    <w:rsid w:val="002C5AE0"/>
    <w:rsid w:val="002F3537"/>
    <w:rsid w:val="003231B3"/>
    <w:rsid w:val="003766B3"/>
    <w:rsid w:val="004070BE"/>
    <w:rsid w:val="00464915"/>
    <w:rsid w:val="004D780B"/>
    <w:rsid w:val="004F3690"/>
    <w:rsid w:val="00501A4A"/>
    <w:rsid w:val="005B57AB"/>
    <w:rsid w:val="00613C8B"/>
    <w:rsid w:val="00646EBD"/>
    <w:rsid w:val="00651CDE"/>
    <w:rsid w:val="006834CC"/>
    <w:rsid w:val="006F07FF"/>
    <w:rsid w:val="006F1C29"/>
    <w:rsid w:val="006F6BCD"/>
    <w:rsid w:val="007035A8"/>
    <w:rsid w:val="00736884"/>
    <w:rsid w:val="007535BF"/>
    <w:rsid w:val="007918A2"/>
    <w:rsid w:val="00793975"/>
    <w:rsid w:val="007B22B9"/>
    <w:rsid w:val="007C05BE"/>
    <w:rsid w:val="007E5743"/>
    <w:rsid w:val="007F7455"/>
    <w:rsid w:val="008931CB"/>
    <w:rsid w:val="00894598"/>
    <w:rsid w:val="008B53B5"/>
    <w:rsid w:val="008E7C7D"/>
    <w:rsid w:val="00910AF4"/>
    <w:rsid w:val="00912897"/>
    <w:rsid w:val="009231B1"/>
    <w:rsid w:val="00960B0F"/>
    <w:rsid w:val="009725D6"/>
    <w:rsid w:val="009B05D8"/>
    <w:rsid w:val="009D2606"/>
    <w:rsid w:val="009E4B43"/>
    <w:rsid w:val="00A1179E"/>
    <w:rsid w:val="00A305D4"/>
    <w:rsid w:val="00A35D22"/>
    <w:rsid w:val="00A96B63"/>
    <w:rsid w:val="00AA1FD5"/>
    <w:rsid w:val="00AD60FD"/>
    <w:rsid w:val="00AE421C"/>
    <w:rsid w:val="00B058C0"/>
    <w:rsid w:val="00B17D30"/>
    <w:rsid w:val="00B44E9C"/>
    <w:rsid w:val="00B607A5"/>
    <w:rsid w:val="00BF1367"/>
    <w:rsid w:val="00BF3343"/>
    <w:rsid w:val="00C20AC3"/>
    <w:rsid w:val="00C30C37"/>
    <w:rsid w:val="00C53FDC"/>
    <w:rsid w:val="00C735A3"/>
    <w:rsid w:val="00CA2C30"/>
    <w:rsid w:val="00CF05B2"/>
    <w:rsid w:val="00CF4121"/>
    <w:rsid w:val="00D10928"/>
    <w:rsid w:val="00D2025A"/>
    <w:rsid w:val="00D47F96"/>
    <w:rsid w:val="00D52569"/>
    <w:rsid w:val="00D539DC"/>
    <w:rsid w:val="00DA5A99"/>
    <w:rsid w:val="00DB62B4"/>
    <w:rsid w:val="00DD0FCA"/>
    <w:rsid w:val="00E16F15"/>
    <w:rsid w:val="00E731DA"/>
    <w:rsid w:val="00E858D2"/>
    <w:rsid w:val="00E91CBD"/>
    <w:rsid w:val="00ED49BB"/>
    <w:rsid w:val="00EE7010"/>
    <w:rsid w:val="00F049CF"/>
    <w:rsid w:val="00F36760"/>
    <w:rsid w:val="00F44E4D"/>
    <w:rsid w:val="00F63B7F"/>
    <w:rsid w:val="00F82105"/>
    <w:rsid w:val="00FA6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A117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table" w:styleId="a4">
    <w:name w:val="Table Grid"/>
    <w:basedOn w:val="a1"/>
    <w:rsid w:val="0089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8210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117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customStyle="1" w:styleId="a6">
    <w:name w:val="Нормальний текст"/>
    <w:basedOn w:val="a"/>
    <w:uiPriority w:val="99"/>
    <w:rsid w:val="00DB62B4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paragraph" w:customStyle="1" w:styleId="a7">
    <w:name w:val="Назва документа"/>
    <w:basedOn w:val="a"/>
    <w:next w:val="a6"/>
    <w:uiPriority w:val="99"/>
    <w:rsid w:val="00DB62B4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8</cp:revision>
  <cp:lastPrinted>2025-05-27T11:42:00Z</cp:lastPrinted>
  <dcterms:created xsi:type="dcterms:W3CDTF">2025-05-12T09:13:00Z</dcterms:created>
  <dcterms:modified xsi:type="dcterms:W3CDTF">2025-05-28T09:07:00Z</dcterms:modified>
</cp:coreProperties>
</file>